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C2" w:rsidRDefault="0034148C">
      <w:pPr>
        <w:spacing w:after="160" w:line="254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prasowa,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23.07.2021 r. </w:t>
      </w:r>
    </w:p>
    <w:p w:rsidR="00B707C2" w:rsidRDefault="00B707C2">
      <w:pPr>
        <w:spacing w:after="160" w:line="254" w:lineRule="auto"/>
        <w:jc w:val="right"/>
        <w:rPr>
          <w:sz w:val="22"/>
          <w:szCs w:val="22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Drugi dzie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u w:color="000000"/>
          <w:shd w:val="clear" w:color="auto" w:fill="FFFFFF"/>
        </w:rPr>
        <w:t>Warsaw</w:t>
      </w:r>
      <w:proofErr w:type="spellEnd"/>
      <w:r>
        <w:rPr>
          <w:rFonts w:ascii="Times New Roman" w:hAnsi="Times New Roman"/>
          <w:b/>
          <w:bCs/>
          <w:sz w:val="22"/>
          <w:szCs w:val="22"/>
          <w:u w:color="000000"/>
          <w:shd w:val="clear" w:color="auto" w:fill="FFFFFF"/>
        </w:rPr>
        <w:t xml:space="preserve"> Jumping CSIO 4* Longines EEF Series pod znakiem Grand Prix</w:t>
      </w:r>
    </w:p>
    <w:p w:rsidR="00B707C2" w:rsidRDefault="00B707C2">
      <w:pPr>
        <w:spacing w:after="160" w:line="254" w:lineRule="auto"/>
        <w:rPr>
          <w:b/>
          <w:bCs/>
          <w:sz w:val="22"/>
          <w:szCs w:val="22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  <w:lang w:val="it-IT"/>
        </w:rPr>
        <w:t>Popo</w:t>
      </w:r>
      <w:proofErr w:type="spellStart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udniowy</w:t>
      </w:r>
      <w:proofErr w:type="spellEnd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konkurs Grand Prix o nagrod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  <w:lang w:val="de-DE"/>
        </w:rPr>
        <w:t xml:space="preserve">PKN </w:t>
      </w:r>
      <w:proofErr w:type="spellStart"/>
      <w:r>
        <w:rPr>
          <w:rFonts w:ascii="Times New Roman" w:hAnsi="Times New Roman"/>
          <w:b/>
          <w:bCs/>
          <w:sz w:val="22"/>
          <w:szCs w:val="22"/>
          <w:shd w:val="clear" w:color="auto" w:fill="FFFFFF"/>
          <w:lang w:val="de-DE"/>
        </w:rPr>
        <w:t>Orlen</w:t>
      </w:r>
      <w:proofErr w:type="spellEnd"/>
      <w:r>
        <w:rPr>
          <w:rFonts w:ascii="Times New Roman" w:hAnsi="Times New Roman"/>
          <w:b/>
          <w:bCs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shd w:val="clear" w:color="auto" w:fill="FFFFFF"/>
          <w:lang w:val="de-DE"/>
        </w:rPr>
        <w:t>zwie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czy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ł</w:t>
      </w:r>
      <w:proofErr w:type="spellEnd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drugi dzie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ń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zawod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Warsaw</w:t>
      </w:r>
      <w:proofErr w:type="spellEnd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Jumping CSIO 4* LONGINES EEF Series. W tej najwa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niejszej rozgrywce dnia triumfowa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br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zowy medalista olimpijski z Pekinu, Szwajcar </w:t>
      </w:r>
      <w:proofErr w:type="spellStart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Niklaus</w:t>
      </w:r>
      <w:proofErr w:type="spellEnd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Schurtenberger</w:t>
      </w:r>
      <w:proofErr w:type="spellEnd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Z ka</w:t>
      </w:r>
      <w:r>
        <w:rPr>
          <w:rFonts w:ascii="Times New Roman" w:hAnsi="Times New Roman"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sz w:val="22"/>
          <w:szCs w:val="22"/>
          <w:shd w:val="clear" w:color="auto" w:fill="FFFFFF"/>
        </w:rPr>
        <w:t>dym kolejnym konkursem poprzeczka stawiana przed zawodnikami by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a coraz wy</w:t>
      </w:r>
      <w:r>
        <w:rPr>
          <w:rFonts w:ascii="Times New Roman" w:hAnsi="Times New Roman"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sz w:val="22"/>
          <w:szCs w:val="22"/>
          <w:shd w:val="clear" w:color="auto" w:fill="FFFFFF"/>
        </w:rPr>
        <w:t>ej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… </w:t>
      </w:r>
      <w:r>
        <w:rPr>
          <w:rFonts w:ascii="Times New Roman" w:hAnsi="Times New Roman"/>
          <w:sz w:val="22"/>
          <w:szCs w:val="22"/>
          <w:shd w:val="clear" w:color="auto" w:fill="FFFFFF"/>
        </w:rPr>
        <w:t>i to dos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ownie, bowiem w Grand Prix przeszkody si</w:t>
      </w:r>
      <w:r>
        <w:rPr>
          <w:rFonts w:ascii="Times New Roman" w:hAnsi="Times New Roman"/>
          <w:sz w:val="22"/>
          <w:szCs w:val="22"/>
          <w:shd w:val="clear" w:color="auto" w:fill="FFFFFF"/>
        </w:rPr>
        <w:t>ę</w:t>
      </w:r>
      <w:r>
        <w:rPr>
          <w:rFonts w:ascii="Times New Roman" w:hAnsi="Times New Roman"/>
          <w:sz w:val="22"/>
          <w:szCs w:val="22"/>
          <w:shd w:val="clear" w:color="auto" w:fill="FFFFFF"/>
        </w:rPr>
        <w:t>ga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y 160 cm, 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poza imponuj</w:t>
      </w:r>
      <w:r>
        <w:rPr>
          <w:rFonts w:ascii="Times New Roman" w:hAnsi="Times New Roman"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sz w:val="22"/>
          <w:szCs w:val="22"/>
          <w:shd w:val="clear" w:color="auto" w:fill="FFFFFF"/>
        </w:rPr>
        <w:t>c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ą </w:t>
      </w:r>
      <w:r>
        <w:rPr>
          <w:rFonts w:ascii="Times New Roman" w:hAnsi="Times New Roman"/>
          <w:sz w:val="22"/>
          <w:szCs w:val="22"/>
          <w:shd w:val="clear" w:color="auto" w:fill="FFFFFF"/>
        </w:rPr>
        <w:t>wysoko</w:t>
      </w:r>
      <w:r>
        <w:rPr>
          <w:rFonts w:ascii="Times New Roman" w:hAnsi="Times New Roman"/>
          <w:sz w:val="22"/>
          <w:szCs w:val="22"/>
          <w:shd w:val="clear" w:color="auto" w:fill="FFFFFF"/>
        </w:rPr>
        <w:t>ś</w:t>
      </w:r>
      <w:r>
        <w:rPr>
          <w:rFonts w:ascii="Times New Roman" w:hAnsi="Times New Roman"/>
          <w:sz w:val="22"/>
          <w:szCs w:val="22"/>
          <w:shd w:val="clear" w:color="auto" w:fill="FFFFFF"/>
        </w:rPr>
        <w:t>ci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ą </w:t>
      </w:r>
      <w:r>
        <w:rPr>
          <w:rFonts w:ascii="Times New Roman" w:hAnsi="Times New Roman"/>
          <w:sz w:val="22"/>
          <w:szCs w:val="22"/>
          <w:shd w:val="clear" w:color="auto" w:fill="FFFFFF"/>
        </w:rPr>
        <w:t>parkur mia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>trudn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ą </w:t>
      </w:r>
      <w:r>
        <w:rPr>
          <w:rFonts w:ascii="Times New Roman" w:hAnsi="Times New Roman"/>
          <w:sz w:val="22"/>
          <w:szCs w:val="22"/>
          <w:shd w:val="clear" w:color="auto" w:fill="FFFFFF"/>
        </w:rPr>
        <w:t>technicznie tras</w:t>
      </w:r>
      <w:r>
        <w:rPr>
          <w:rFonts w:ascii="Times New Roman" w:hAnsi="Times New Roman"/>
          <w:sz w:val="22"/>
          <w:szCs w:val="22"/>
          <w:shd w:val="clear" w:color="auto" w:fill="FFFFFF"/>
        </w:rPr>
        <w:t>ę</w:t>
      </w:r>
      <w:r>
        <w:rPr>
          <w:rFonts w:ascii="Times New Roman" w:hAnsi="Times New Roman"/>
          <w:sz w:val="22"/>
          <w:szCs w:val="22"/>
          <w:shd w:val="clear" w:color="auto" w:fill="FFFFFF"/>
        </w:rPr>
        <w:t>, wymaga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>du</w:t>
      </w:r>
      <w:r>
        <w:rPr>
          <w:rFonts w:ascii="Times New Roman" w:hAnsi="Times New Roman"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sz w:val="22"/>
          <w:szCs w:val="22"/>
          <w:shd w:val="clear" w:color="auto" w:fill="FFFFFF"/>
        </w:rPr>
        <w:t>ej si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y od koni i maksymalnego skoncentrowania je</w:t>
      </w:r>
      <w:r>
        <w:rPr>
          <w:rFonts w:ascii="Times New Roman" w:hAnsi="Times New Roman"/>
          <w:sz w:val="22"/>
          <w:szCs w:val="22"/>
          <w:shd w:val="clear" w:color="auto" w:fill="FFFFFF"/>
        </w:rPr>
        <w:t>ź</w:t>
      </w:r>
      <w:r>
        <w:rPr>
          <w:rFonts w:ascii="Times New Roman" w:hAnsi="Times New Roman"/>
          <w:sz w:val="22"/>
          <w:szCs w:val="22"/>
          <w:shd w:val="clear" w:color="auto" w:fill="FFFFFF"/>
        </w:rPr>
        <w:t>d</w:t>
      </w:r>
      <w:r>
        <w:rPr>
          <w:rFonts w:ascii="Times New Roman" w:hAnsi="Times New Roman"/>
          <w:sz w:val="22"/>
          <w:szCs w:val="22"/>
          <w:shd w:val="clear" w:color="auto" w:fill="FFFFFF"/>
        </w:rPr>
        <w:t>ź</w:t>
      </w:r>
      <w:r>
        <w:rPr>
          <w:rFonts w:ascii="Times New Roman" w:hAnsi="Times New Roman"/>
          <w:sz w:val="22"/>
          <w:szCs w:val="22"/>
          <w:shd w:val="clear" w:color="auto" w:fill="FFFFFF"/>
        </w:rPr>
        <w:t>c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w. B</w:t>
      </w:r>
      <w:r>
        <w:rPr>
          <w:rFonts w:ascii="Times New Roman" w:hAnsi="Times New Roman"/>
          <w:sz w:val="22"/>
          <w:szCs w:val="22"/>
          <w:shd w:val="clear" w:color="auto" w:fill="FFFFFF"/>
        </w:rPr>
        <w:t>łę</w:t>
      </w:r>
      <w:r>
        <w:rPr>
          <w:rFonts w:ascii="Times New Roman" w:hAnsi="Times New Roman"/>
          <w:sz w:val="22"/>
          <w:szCs w:val="22"/>
          <w:shd w:val="clear" w:color="auto" w:fill="FFFFFF"/>
        </w:rPr>
        <w:t>dy zdarza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y si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sz w:val="22"/>
          <w:szCs w:val="22"/>
          <w:shd w:val="clear" w:color="auto" w:fill="FFFFFF"/>
        </w:rPr>
        <w:t>w przer</w:t>
      </w:r>
      <w:r>
        <w:rPr>
          <w:rFonts w:ascii="Times New Roman" w:hAnsi="Times New Roman"/>
          <w:sz w:val="22"/>
          <w:szCs w:val="22"/>
          <w:shd w:val="clear" w:color="auto" w:fill="FFFFFF"/>
        </w:rPr>
        <w:t>óż</w:t>
      </w:r>
      <w:r>
        <w:rPr>
          <w:rFonts w:ascii="Times New Roman" w:hAnsi="Times New Roman"/>
          <w:sz w:val="22"/>
          <w:szCs w:val="22"/>
          <w:shd w:val="clear" w:color="auto" w:fill="FFFFFF"/>
        </w:rPr>
        <w:t>nych miejscach, cho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ć </w:t>
      </w:r>
      <w:r>
        <w:rPr>
          <w:rFonts w:ascii="Times New Roman" w:hAnsi="Times New Roman"/>
          <w:sz w:val="22"/>
          <w:szCs w:val="22"/>
          <w:shd w:val="clear" w:color="auto" w:fill="FFFFFF"/>
        </w:rPr>
        <w:t>g</w:t>
      </w:r>
      <w:r>
        <w:rPr>
          <w:rFonts w:ascii="Times New Roman" w:hAnsi="Times New Roman"/>
          <w:sz w:val="22"/>
          <w:szCs w:val="22"/>
          <w:shd w:val="clear" w:color="auto" w:fill="FFFFFF"/>
        </w:rPr>
        <w:t>łó</w:t>
      </w:r>
      <w:r>
        <w:rPr>
          <w:rFonts w:ascii="Times New Roman" w:hAnsi="Times New Roman"/>
          <w:sz w:val="22"/>
          <w:szCs w:val="22"/>
          <w:shd w:val="clear" w:color="auto" w:fill="FFFFFF"/>
        </w:rPr>
        <w:t>wnie na obydwu kombinacjach. Sporo problem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w sprawia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okser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nr 4 PKO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Banku Polskiego oraz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stacjonata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160 cm PKN Orlen. Zrzutki prowokowa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a tak</w:t>
      </w:r>
      <w:r>
        <w:rPr>
          <w:rFonts w:ascii="Times New Roman" w:hAnsi="Times New Roman"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sz w:val="22"/>
          <w:szCs w:val="22"/>
          <w:shd w:val="clear" w:color="auto" w:fill="FFFFFF"/>
        </w:rPr>
        <w:t>e wy</w:t>
      </w:r>
      <w:r>
        <w:rPr>
          <w:rFonts w:ascii="Times New Roman" w:hAnsi="Times New Roman"/>
          <w:sz w:val="22"/>
          <w:szCs w:val="22"/>
          <w:shd w:val="clear" w:color="auto" w:fill="FFFFFF"/>
        </w:rPr>
        <w:t>ś</w:t>
      </w:r>
      <w:r>
        <w:rPr>
          <w:rFonts w:ascii="Times New Roman" w:hAnsi="Times New Roman"/>
          <w:sz w:val="22"/>
          <w:szCs w:val="22"/>
          <w:shd w:val="clear" w:color="auto" w:fill="FFFFFF"/>
        </w:rPr>
        <w:t>rubowana norma czasu.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Po pierwszym przeje</w:t>
      </w:r>
      <w:r>
        <w:rPr>
          <w:rFonts w:ascii="Times New Roman" w:hAnsi="Times New Roman"/>
          <w:sz w:val="22"/>
          <w:szCs w:val="22"/>
          <w:shd w:val="clear" w:color="auto" w:fill="FFFFFF"/>
        </w:rPr>
        <w:t>ź</w:t>
      </w:r>
      <w:r>
        <w:rPr>
          <w:rFonts w:ascii="Times New Roman" w:hAnsi="Times New Roman"/>
          <w:sz w:val="22"/>
          <w:szCs w:val="22"/>
          <w:shd w:val="clear" w:color="auto" w:fill="FFFFFF"/>
        </w:rPr>
        <w:t>dzie 48 par, jedynie pi</w:t>
      </w:r>
      <w:r>
        <w:rPr>
          <w:rFonts w:ascii="Times New Roman" w:hAnsi="Times New Roman"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sz w:val="22"/>
          <w:szCs w:val="22"/>
          <w:shd w:val="clear" w:color="auto" w:fill="FFFFFF"/>
        </w:rPr>
        <w:t>tce z nich uda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  <w:lang w:val="it-IT"/>
        </w:rPr>
        <w:t>o si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sz w:val="22"/>
          <w:szCs w:val="22"/>
          <w:shd w:val="clear" w:color="auto" w:fill="FFFFFF"/>
        </w:rPr>
        <w:t>zakwalifikowa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ć </w:t>
      </w:r>
      <w:r>
        <w:rPr>
          <w:rFonts w:ascii="Times New Roman" w:hAnsi="Times New Roman"/>
          <w:sz w:val="22"/>
          <w:szCs w:val="22"/>
          <w:shd w:val="clear" w:color="auto" w:fill="FFFFFF"/>
        </w:rPr>
        <w:t>do rozgrywki. W niej parkur na czysto pokona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a jedynie tr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jka, a najszybci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ej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–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w czasie 41,82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– </w:t>
      </w:r>
      <w:r>
        <w:rPr>
          <w:rFonts w:ascii="Times New Roman" w:hAnsi="Times New Roman"/>
          <w:sz w:val="22"/>
          <w:szCs w:val="22"/>
          <w:shd w:val="clear" w:color="auto" w:fill="FFFFFF"/>
        </w:rPr>
        <w:t>zrobi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to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Schurtenberger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Druga by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  <w:lang w:val="it-IT"/>
        </w:rPr>
        <w:t>a Giulia Martinengo Marquet z W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och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 Dosiadaj</w:t>
      </w:r>
      <w:r>
        <w:rPr>
          <w:rFonts w:ascii="Times New Roman" w:hAnsi="Times New Roman"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c konia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Elzas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finiszowa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a w czasie 43,88. Br</w:t>
      </w:r>
      <w:r>
        <w:rPr>
          <w:rFonts w:ascii="Times New Roman" w:hAnsi="Times New Roman"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sz w:val="22"/>
          <w:szCs w:val="22"/>
          <w:shd w:val="clear" w:color="auto" w:fill="FFFFFF"/>
        </w:rPr>
        <w:t>z wywalczy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Niemiec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Gerrit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Nieberg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, kt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ry na 10-letnim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wesftalskim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Benie uzyska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>45.35.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„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Parkur by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naprawd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wymagaj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cy i dla mnie to chyba jeden z niewielu razy, kiedy musia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em tak ostro pojecha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ć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  <w:lang w:val="en-US"/>
        </w:rPr>
        <w:t>. By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ć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mo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e w wyniku trudno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ś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ci parkuru jedynie pi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ę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cioro z nas uko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ń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czy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o na czysto. Dzisiejsze zwyci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ę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stwo dodaje mi skrzyde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, a apetyt ca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ej szwajcarskiej dru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yny przed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fina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em Longines Nations </w:t>
      </w:r>
      <w:proofErr w:type="spellStart"/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Cup</w:t>
      </w:r>
      <w:proofErr w:type="spellEnd"/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 EEF wzrasta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” – </w:t>
      </w:r>
      <w:r>
        <w:rPr>
          <w:rFonts w:ascii="Times New Roman" w:hAnsi="Times New Roman"/>
          <w:sz w:val="22"/>
          <w:szCs w:val="22"/>
          <w:shd w:val="clear" w:color="auto" w:fill="FFFFFF"/>
        </w:rPr>
        <w:t>powiedzia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53-letni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Schurtenberger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Doda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sz w:val="22"/>
          <w:szCs w:val="22"/>
          <w:shd w:val="clear" w:color="auto" w:fill="FFFFFF"/>
        </w:rPr>
        <w:t>e w niedzielnym finale europejskiego Pucharu Narod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w wyst</w:t>
      </w:r>
      <w:r>
        <w:rPr>
          <w:rFonts w:ascii="Times New Roman" w:hAnsi="Times New Roman"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sz w:val="22"/>
          <w:szCs w:val="22"/>
          <w:shd w:val="clear" w:color="auto" w:fill="FFFFFF"/>
        </w:rPr>
        <w:t>pi na innym koniu. Og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lnie jest bardzo zadowolony z przyjazdu do Warszawy.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„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Bardzo si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ciesz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ę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e tu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wystartowa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em. Pod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o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e i stajnie s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ą ś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wietnie przygotowane, konie czuj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ą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si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tu dobrze. Wszystko to absolutny top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–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pocz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wszy od hotelu, przez zaplecze techniczne do samej organizacji zawod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w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” – </w:t>
      </w:r>
      <w:r>
        <w:rPr>
          <w:rFonts w:ascii="Times New Roman" w:hAnsi="Times New Roman"/>
          <w:sz w:val="22"/>
          <w:szCs w:val="22"/>
          <w:shd w:val="clear" w:color="auto" w:fill="FFFFFF"/>
        </w:rPr>
        <w:t>wspomina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Z Polak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w najwy</w:t>
      </w:r>
      <w:r>
        <w:rPr>
          <w:rFonts w:ascii="Times New Roman" w:hAnsi="Times New Roman"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sz w:val="22"/>
          <w:szCs w:val="22"/>
          <w:shd w:val="clear" w:color="auto" w:fill="FFFFFF"/>
        </w:rPr>
        <w:t>ej uplasowa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>si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Wojciech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Wojcianiec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, kt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ry na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Chintablue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zaliczy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>jedn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ą </w:t>
      </w:r>
      <w:r>
        <w:rPr>
          <w:rFonts w:ascii="Times New Roman" w:hAnsi="Times New Roman"/>
          <w:sz w:val="22"/>
          <w:szCs w:val="22"/>
          <w:shd w:val="clear" w:color="auto" w:fill="FFFFFF"/>
        </w:rPr>
        <w:t>zrzutk</w:t>
      </w:r>
      <w:r>
        <w:rPr>
          <w:rFonts w:ascii="Times New Roman" w:hAnsi="Times New Roman"/>
          <w:sz w:val="22"/>
          <w:szCs w:val="22"/>
          <w:shd w:val="clear" w:color="auto" w:fill="FFFFFF"/>
        </w:rPr>
        <w:t>ę</w:t>
      </w:r>
      <w:r>
        <w:rPr>
          <w:rFonts w:ascii="Times New Roman" w:hAnsi="Times New Roman"/>
          <w:sz w:val="22"/>
          <w:szCs w:val="22"/>
          <w:shd w:val="clear" w:color="auto" w:fill="FFFFFF"/>
        </w:rPr>
        <w:t>. Zaj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ął </w:t>
      </w:r>
      <w:r>
        <w:rPr>
          <w:rFonts w:ascii="Times New Roman" w:hAnsi="Times New Roman"/>
          <w:sz w:val="22"/>
          <w:szCs w:val="22"/>
          <w:shd w:val="clear" w:color="auto" w:fill="FFFFFF"/>
        </w:rPr>
        <w:t>11. miejsce, nie kryj</w:t>
      </w:r>
      <w:r>
        <w:rPr>
          <w:rFonts w:ascii="Times New Roman" w:hAnsi="Times New Roman"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sz w:val="22"/>
          <w:szCs w:val="22"/>
          <w:shd w:val="clear" w:color="auto" w:fill="FFFFFF"/>
        </w:rPr>
        <w:t>c niedosytu.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„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  <w:lang w:val="de-DE"/>
        </w:rPr>
        <w:t>Jeden b</w:t>
      </w:r>
      <w:proofErr w:type="spellStart"/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łą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d</w:t>
      </w:r>
      <w:proofErr w:type="spellEnd"/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 nie jest tragedi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, ale czuj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niedosyt, bo mo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na by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o powalczy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ć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w siedmiokonnej, a nie w pi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ę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ciokonnej rozgrywce. </w:t>
      </w:r>
      <w:proofErr w:type="spellStart"/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B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łą</w:t>
      </w:r>
      <w:proofErr w:type="spellEnd"/>
      <w:r>
        <w:rPr>
          <w:rFonts w:ascii="Times New Roman" w:hAnsi="Times New Roman"/>
          <w:i/>
          <w:iCs/>
          <w:sz w:val="22"/>
          <w:szCs w:val="22"/>
          <w:shd w:val="clear" w:color="auto" w:fill="FFFFFF"/>
          <w:lang w:val="da-DK"/>
        </w:rPr>
        <w:t>d si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trafi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na dziesi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tej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przeszkodzie, mo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e troch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zabrak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o energii w tym skoku, ale to jest taki sport b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łę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d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w, czasami one si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po prostu zdarzaj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” – </w:t>
      </w:r>
      <w:r>
        <w:rPr>
          <w:rFonts w:ascii="Times New Roman" w:hAnsi="Times New Roman"/>
          <w:sz w:val="22"/>
          <w:szCs w:val="22"/>
          <w:shd w:val="clear" w:color="auto" w:fill="FFFFFF"/>
        </w:rPr>
        <w:t>m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wi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Mistrz Polski doda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e sobotni konkurs zaliczany do Longines Ranking pojedzie na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Naccord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Melloni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, a na niedzielny fina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>Pu</w:t>
      </w:r>
      <w:r>
        <w:rPr>
          <w:rFonts w:ascii="Times New Roman" w:hAnsi="Times New Roman"/>
          <w:sz w:val="22"/>
          <w:szCs w:val="22"/>
          <w:shd w:val="clear" w:color="auto" w:fill="FFFFFF"/>
        </w:rPr>
        <w:t>charu Narod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w EEF wybierze ponownie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Chintablue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Jak podkre</w:t>
      </w:r>
      <w:r>
        <w:rPr>
          <w:rFonts w:ascii="Times New Roman" w:hAnsi="Times New Roman"/>
          <w:sz w:val="22"/>
          <w:szCs w:val="22"/>
          <w:shd w:val="clear" w:color="auto" w:fill="FFFFFF"/>
        </w:rPr>
        <w:t>ś</w:t>
      </w:r>
      <w:r>
        <w:rPr>
          <w:rFonts w:ascii="Times New Roman" w:hAnsi="Times New Roman"/>
          <w:sz w:val="22"/>
          <w:szCs w:val="22"/>
          <w:shd w:val="clear" w:color="auto" w:fill="FFFFFF"/>
        </w:rPr>
        <w:t>li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gospodarz toru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W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it-IT"/>
        </w:rPr>
        <w:t>och Elio Travagliati, trudno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ść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parkuru zosta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a dostosowana do rangi zawod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w, a warto podkre</w:t>
      </w:r>
      <w:r>
        <w:rPr>
          <w:rFonts w:ascii="Times New Roman" w:hAnsi="Times New Roman"/>
          <w:sz w:val="22"/>
          <w:szCs w:val="22"/>
          <w:shd w:val="clear" w:color="auto" w:fill="FFFFFF"/>
        </w:rPr>
        <w:t>ś</w:t>
      </w:r>
      <w:r>
        <w:rPr>
          <w:rFonts w:ascii="Times New Roman" w:hAnsi="Times New Roman"/>
          <w:sz w:val="22"/>
          <w:szCs w:val="22"/>
          <w:shd w:val="clear" w:color="auto" w:fill="FFFFFF"/>
        </w:rPr>
        <w:t>li</w:t>
      </w:r>
      <w:r>
        <w:rPr>
          <w:rFonts w:ascii="Times New Roman" w:hAnsi="Times New Roman"/>
          <w:sz w:val="22"/>
          <w:szCs w:val="22"/>
          <w:shd w:val="clear" w:color="auto" w:fill="FFFFFF"/>
        </w:rPr>
        <w:t>ć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sz w:val="22"/>
          <w:szCs w:val="22"/>
          <w:shd w:val="clear" w:color="auto" w:fill="FFFFFF"/>
        </w:rPr>
        <w:t>e parkur musia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>spe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ni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ć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wymagania kwalifikacji do mistrzostw Europy i </w:t>
      </w:r>
      <w:r>
        <w:rPr>
          <w:rFonts w:ascii="Times New Roman" w:hAnsi="Times New Roman"/>
          <w:sz w:val="22"/>
          <w:szCs w:val="22"/>
          <w:shd w:val="clear" w:color="auto" w:fill="FFFFFF"/>
        </w:rPr>
        <w:t>ś</w:t>
      </w:r>
      <w:r>
        <w:rPr>
          <w:rFonts w:ascii="Times New Roman" w:hAnsi="Times New Roman"/>
          <w:sz w:val="22"/>
          <w:szCs w:val="22"/>
          <w:shd w:val="clear" w:color="auto" w:fill="FFFFFF"/>
        </w:rPr>
        <w:t>wiata.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Po dzisiejszych wynikach Grand Prix mo</w:t>
      </w:r>
      <w:r>
        <w:rPr>
          <w:rFonts w:ascii="Times New Roman" w:hAnsi="Times New Roman"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sz w:val="22"/>
          <w:szCs w:val="22"/>
          <w:shd w:val="clear" w:color="auto" w:fill="FFFFFF"/>
        </w:rPr>
        <w:t>na pokusi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ć </w:t>
      </w:r>
      <w:r>
        <w:rPr>
          <w:rFonts w:ascii="Times New Roman" w:hAnsi="Times New Roman"/>
          <w:sz w:val="22"/>
          <w:szCs w:val="22"/>
          <w:shd w:val="clear" w:color="auto" w:fill="FFFFFF"/>
        </w:rPr>
        <w:t>si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o typowanie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faworyt</w:t>
      </w:r>
      <w:r>
        <w:rPr>
          <w:rFonts w:ascii="Times New Roman" w:hAnsi="Times New Roman"/>
          <w:sz w:val="22"/>
          <w:szCs w:val="22"/>
          <w:shd w:val="clear" w:color="auto" w:fill="FFFFFF"/>
        </w:rPr>
        <w:t>у</w:t>
      </w:r>
      <w:r>
        <w:rPr>
          <w:rFonts w:ascii="Times New Roman" w:hAnsi="Times New Roman"/>
          <w:sz w:val="22"/>
          <w:szCs w:val="22"/>
          <w:shd w:val="clear" w:color="auto" w:fill="FFFFFF"/>
        </w:rPr>
        <w:t>w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na nadchodz</w:t>
      </w:r>
      <w:r>
        <w:rPr>
          <w:rFonts w:ascii="Times New Roman" w:hAnsi="Times New Roman"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sz w:val="22"/>
          <w:szCs w:val="22"/>
          <w:shd w:val="clear" w:color="auto" w:fill="FFFFFF"/>
        </w:rPr>
        <w:t>cy konkurs dru</w:t>
      </w:r>
      <w:r>
        <w:rPr>
          <w:rFonts w:ascii="Times New Roman" w:hAnsi="Times New Roman"/>
          <w:sz w:val="22"/>
          <w:szCs w:val="22"/>
          <w:shd w:val="clear" w:color="auto" w:fill="FFFFFF"/>
        </w:rPr>
        <w:t>ż</w:t>
      </w:r>
      <w:r>
        <w:rPr>
          <w:rFonts w:ascii="Times New Roman" w:hAnsi="Times New Roman"/>
          <w:sz w:val="22"/>
          <w:szCs w:val="22"/>
          <w:shd w:val="clear" w:color="auto" w:fill="FFFFFF"/>
        </w:rPr>
        <w:t>ynowy i zdecydowanie w pi</w:t>
      </w:r>
      <w:r>
        <w:rPr>
          <w:rFonts w:ascii="Times New Roman" w:hAnsi="Times New Roman"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sz w:val="22"/>
          <w:szCs w:val="22"/>
          <w:shd w:val="clear" w:color="auto" w:fill="FFFFFF"/>
        </w:rPr>
        <w:t>tek g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r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ą </w:t>
      </w:r>
      <w:r>
        <w:rPr>
          <w:rFonts w:ascii="Times New Roman" w:hAnsi="Times New Roman"/>
          <w:sz w:val="22"/>
          <w:szCs w:val="22"/>
          <w:shd w:val="clear" w:color="auto" w:fill="FFFFFF"/>
        </w:rPr>
        <w:t>byli W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osi, kt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rzy mieli 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ż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trzy pary w pierwszej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sz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da-DK"/>
        </w:rPr>
        <w:t>stce Grand Prix.</w:t>
      </w:r>
    </w:p>
    <w:p w:rsidR="00B707C2" w:rsidRDefault="0034148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Wcze</w:t>
      </w:r>
      <w:r>
        <w:rPr>
          <w:rFonts w:ascii="Times New Roman" w:hAnsi="Times New Roman"/>
          <w:sz w:val="22"/>
          <w:szCs w:val="22"/>
          <w:shd w:val="clear" w:color="auto" w:fill="FFFFFF"/>
        </w:rPr>
        <w:t>ś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niej, 22-letni Niemiec Philipp Schulze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Topphoff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zwyci</w:t>
      </w:r>
      <w:r>
        <w:rPr>
          <w:rFonts w:ascii="Times New Roman" w:hAnsi="Times New Roman"/>
          <w:sz w:val="22"/>
          <w:szCs w:val="22"/>
          <w:shd w:val="clear" w:color="auto" w:fill="FFFFFF"/>
        </w:rPr>
        <w:t>ęż</w:t>
      </w:r>
      <w:r>
        <w:rPr>
          <w:rFonts w:ascii="Times New Roman" w:hAnsi="Times New Roman"/>
          <w:sz w:val="22"/>
          <w:szCs w:val="22"/>
          <w:shd w:val="clear" w:color="auto" w:fill="FFFFFF"/>
        </w:rPr>
        <w:t>y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w konkursie </w:t>
      </w:r>
      <w:r>
        <w:rPr>
          <w:rFonts w:ascii="Times New Roman" w:hAnsi="Times New Roman"/>
          <w:sz w:val="22"/>
          <w:szCs w:val="22"/>
          <w:shd w:val="clear" w:color="auto" w:fill="FFFFFF"/>
        </w:rPr>
        <w:t>Ś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redniej Rundy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– </w:t>
      </w:r>
      <w:r>
        <w:rPr>
          <w:rFonts w:ascii="Times New Roman" w:hAnsi="Times New Roman"/>
          <w:sz w:val="22"/>
          <w:szCs w:val="22"/>
          <w:shd w:val="clear" w:color="auto" w:fill="FFFFFF"/>
        </w:rPr>
        <w:t>o nagrod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sz w:val="22"/>
          <w:szCs w:val="22"/>
          <w:shd w:val="clear" w:color="auto" w:fill="FFFFFF"/>
        </w:rPr>
        <w:t>KGHM Polska Mied</w:t>
      </w:r>
      <w:r>
        <w:rPr>
          <w:rFonts w:ascii="Times New Roman" w:hAnsi="Times New Roman"/>
          <w:sz w:val="22"/>
          <w:szCs w:val="22"/>
          <w:shd w:val="clear" w:color="auto" w:fill="FFFFFF"/>
        </w:rPr>
        <w:t>ź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a Szwajcar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Edouard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Schmitz wygra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ł </w:t>
      </w:r>
      <w:r>
        <w:rPr>
          <w:rFonts w:ascii="Times New Roman" w:hAnsi="Times New Roman"/>
          <w:sz w:val="22"/>
          <w:szCs w:val="22"/>
          <w:shd w:val="clear" w:color="auto" w:fill="FFFFFF"/>
        </w:rPr>
        <w:t>poranny konkurs drugiego dnia rozgrywanych na Warszawie zawod</w:t>
      </w:r>
      <w:r>
        <w:rPr>
          <w:rFonts w:ascii="Times New Roman" w:hAnsi="Times New Roman"/>
          <w:sz w:val="22"/>
          <w:szCs w:val="22"/>
          <w:shd w:val="clear" w:color="auto" w:fill="FFFFFF"/>
        </w:rPr>
        <w:t>ó</w:t>
      </w:r>
      <w:r>
        <w:rPr>
          <w:rFonts w:ascii="Times New Roman" w:hAnsi="Times New Roman"/>
          <w:sz w:val="22"/>
          <w:szCs w:val="22"/>
          <w:shd w:val="clear" w:color="auto" w:fill="FFFFFF"/>
        </w:rPr>
        <w:t>w. Dosiadaj</w:t>
      </w:r>
      <w:r>
        <w:rPr>
          <w:rFonts w:ascii="Times New Roman" w:hAnsi="Times New Roman"/>
          <w:sz w:val="22"/>
          <w:szCs w:val="22"/>
          <w:shd w:val="clear" w:color="auto" w:fill="FFFFFF"/>
        </w:rPr>
        <w:t>ą</w:t>
      </w:r>
      <w:r>
        <w:rPr>
          <w:rFonts w:ascii="Times New Roman" w:hAnsi="Times New Roman"/>
          <w:sz w:val="22"/>
          <w:szCs w:val="22"/>
          <w:shd w:val="clear" w:color="auto" w:fill="FFFFFF"/>
        </w:rPr>
        <w:t>c 8-letniego wa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acha rasy KWPN o imieniu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Illusion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w konkursie zwyk</w:t>
      </w:r>
      <w:r>
        <w:rPr>
          <w:rFonts w:ascii="Times New Roman" w:hAnsi="Times New Roman"/>
          <w:sz w:val="22"/>
          <w:szCs w:val="22"/>
          <w:shd w:val="clear" w:color="auto" w:fill="FFFFFF"/>
        </w:rPr>
        <w:t>ł</w:t>
      </w:r>
      <w:r>
        <w:rPr>
          <w:rFonts w:ascii="Times New Roman" w:hAnsi="Times New Roman"/>
          <w:sz w:val="22"/>
          <w:szCs w:val="22"/>
          <w:shd w:val="clear" w:color="auto" w:fill="FFFFFF"/>
        </w:rPr>
        <w:t>ym C</w:t>
      </w:r>
      <w:r>
        <w:rPr>
          <w:rFonts w:ascii="Times New Roman" w:hAnsi="Times New Roman"/>
          <w:sz w:val="22"/>
          <w:szCs w:val="22"/>
          <w:shd w:val="clear" w:color="auto" w:fill="FFFFFF"/>
        </w:rPr>
        <w:t>SIYH (2YH) o nagrod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ę </w:t>
      </w:r>
      <w:r>
        <w:rPr>
          <w:rFonts w:ascii="Times New Roman" w:hAnsi="Times New Roman"/>
          <w:sz w:val="22"/>
          <w:szCs w:val="22"/>
          <w:shd w:val="clear" w:color="auto" w:fill="FFFFFF"/>
        </w:rPr>
        <w:t>CASEIH.</w:t>
      </w:r>
    </w:p>
    <w:p w:rsidR="00B707C2" w:rsidRDefault="00B707C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B707C2" w:rsidRDefault="0034148C">
      <w:pPr>
        <w:spacing w:after="160" w:line="25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BILETY: https://www.ebilet.pl/sport/pozostale/warsaw-jumping/</w:t>
      </w:r>
    </w:p>
    <w:p w:rsidR="00B707C2" w:rsidRDefault="0034148C">
      <w:pPr>
        <w:spacing w:after="160" w:line="25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</w:t>
      </w:r>
      <w:r>
        <w:rPr>
          <w:b/>
          <w:bCs/>
          <w:sz w:val="22"/>
          <w:szCs w:val="22"/>
          <w:lang w:val="en-US"/>
        </w:rPr>
        <w:t>NE WYNIKI: https://warsawjumping.com/results/</w:t>
      </w:r>
    </w:p>
    <w:p w:rsidR="00B707C2" w:rsidRDefault="0034148C">
      <w:pPr>
        <w:spacing w:after="160" w:line="25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PROGRAM: https://warsawjumping.com/pl/program-2/</w:t>
      </w:r>
    </w:p>
    <w:p w:rsidR="00B707C2" w:rsidRDefault="0034148C">
      <w:pPr>
        <w:spacing w:after="160" w:line="25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TRANSMISJA: https://www.youtube.com/channel/UCGdtylOkoO3wMuSpHaDbC</w:t>
      </w:r>
      <w:r>
        <w:rPr>
          <w:b/>
          <w:bCs/>
          <w:sz w:val="22"/>
          <w:szCs w:val="22"/>
          <w:lang w:val="en-US"/>
        </w:rPr>
        <w:t>eQ</w:t>
      </w:r>
    </w:p>
    <w:p w:rsidR="00276FBB" w:rsidRDefault="00276FBB">
      <w:pPr>
        <w:spacing w:after="160" w:line="254" w:lineRule="auto"/>
        <w:jc w:val="both"/>
        <w:rPr>
          <w:b/>
          <w:bCs/>
          <w:sz w:val="22"/>
          <w:szCs w:val="22"/>
          <w:lang w:val="en-US"/>
        </w:rPr>
      </w:pPr>
    </w:p>
    <w:p w:rsidR="00276FBB" w:rsidRDefault="00276FBB">
      <w:pPr>
        <w:spacing w:after="160" w:line="254" w:lineRule="auto"/>
        <w:jc w:val="both"/>
        <w:rPr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b/>
          <w:bCs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pt;height:141.5pt">
            <v:imagedata r:id="rId6" o:title="1600x500"/>
          </v:shape>
        </w:pict>
      </w:r>
    </w:p>
    <w:p w:rsidR="00B707C2" w:rsidRDefault="0034148C">
      <w:pPr>
        <w:spacing w:after="160" w:line="25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-----</w:t>
      </w:r>
    </w:p>
    <w:p w:rsidR="00B707C2" w:rsidRDefault="0034148C">
      <w:pPr>
        <w:spacing w:after="160" w:line="25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WARSAW JUMPING CSIO 4*</w:t>
      </w:r>
    </w:p>
    <w:p w:rsidR="00B707C2" w:rsidRDefault="0034148C">
      <w:pPr>
        <w:spacing w:after="16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Wydarzenie hippiczne, jakiego jeszcze w Polsce nie był</w:t>
      </w:r>
      <w:r>
        <w:rPr>
          <w:sz w:val="22"/>
          <w:szCs w:val="22"/>
          <w:lang w:val="pt-PT"/>
        </w:rPr>
        <w:t>o. Fina</w:t>
      </w:r>
      <w:r>
        <w:rPr>
          <w:sz w:val="22"/>
          <w:szCs w:val="22"/>
        </w:rPr>
        <w:t xml:space="preserve">ł Pucharu </w:t>
      </w:r>
      <w:proofErr w:type="spellStart"/>
      <w:r>
        <w:rPr>
          <w:sz w:val="22"/>
          <w:szCs w:val="22"/>
        </w:rPr>
        <w:t>Narod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Longines EEF Series odbywa się podczas </w:t>
      </w:r>
      <w:proofErr w:type="spellStart"/>
      <w:r>
        <w:rPr>
          <w:sz w:val="22"/>
          <w:szCs w:val="22"/>
        </w:rPr>
        <w:t>zawod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Warsaw</w:t>
      </w:r>
      <w:proofErr w:type="spellEnd"/>
      <w:r>
        <w:rPr>
          <w:sz w:val="22"/>
          <w:szCs w:val="22"/>
        </w:rPr>
        <w:t xml:space="preserve"> Jumping. Wysoka ranga </w:t>
      </w:r>
      <w:proofErr w:type="spellStart"/>
      <w:r>
        <w:rPr>
          <w:sz w:val="22"/>
          <w:szCs w:val="22"/>
        </w:rPr>
        <w:t>zawod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oraz atrakcyjna pula </w:t>
      </w:r>
      <w:proofErr w:type="spellStart"/>
      <w:r>
        <w:rPr>
          <w:sz w:val="22"/>
          <w:szCs w:val="22"/>
        </w:rPr>
        <w:t>nagr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 – ponad 1 900 000 PLN, gwarantuj</w:t>
      </w:r>
      <w:r>
        <w:rPr>
          <w:sz w:val="22"/>
          <w:szCs w:val="22"/>
        </w:rPr>
        <w:t>ą zainteresowanie branży jeździeckiej z całej Europy. Wydarzenie to, realizowane w otoczeniu unikalnej architektury warszawskiego Toru Służewiec, wpisuje się w kalendarz najważniejszych sportowych wydarzeń w 2021 roku, przyciągając uwagę nie tylko świata j</w:t>
      </w:r>
      <w:r>
        <w:rPr>
          <w:sz w:val="22"/>
          <w:szCs w:val="22"/>
        </w:rPr>
        <w:t>eździeckiego, ale także biznesu, kultury i polityki.</w:t>
      </w:r>
    </w:p>
    <w:p w:rsidR="00B707C2" w:rsidRDefault="0034148C">
      <w:pPr>
        <w:spacing w:after="160" w:line="25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Longines EEF Series</w:t>
      </w:r>
    </w:p>
    <w:p w:rsidR="00B707C2" w:rsidRDefault="0034148C">
      <w:pPr>
        <w:rPr>
          <w:sz w:val="22"/>
          <w:szCs w:val="22"/>
        </w:rPr>
      </w:pPr>
      <w:r>
        <w:rPr>
          <w:sz w:val="22"/>
          <w:szCs w:val="22"/>
        </w:rPr>
        <w:t xml:space="preserve">Podczas </w:t>
      </w:r>
      <w:proofErr w:type="spellStart"/>
      <w:r>
        <w:rPr>
          <w:sz w:val="22"/>
          <w:szCs w:val="22"/>
        </w:rPr>
        <w:t>zawod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WARSAW JUMPING CSIO4* odbywa się Europejski Finał Pucharu </w:t>
      </w:r>
      <w:proofErr w:type="spellStart"/>
      <w:r>
        <w:rPr>
          <w:sz w:val="22"/>
          <w:szCs w:val="22"/>
        </w:rPr>
        <w:t>Narod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n-US"/>
        </w:rPr>
        <w:t xml:space="preserve">w LONGINES EEF SERIES FINAL </w:t>
      </w:r>
      <w:r>
        <w:rPr>
          <w:sz w:val="22"/>
          <w:szCs w:val="22"/>
        </w:rPr>
        <w:t xml:space="preserve">– zwieńczenie cyklu Pucharu </w:t>
      </w:r>
      <w:proofErr w:type="spellStart"/>
      <w:r>
        <w:rPr>
          <w:sz w:val="22"/>
          <w:szCs w:val="22"/>
        </w:rPr>
        <w:t>Narod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skokach przez przeszkody stworzonego </w:t>
      </w:r>
      <w:r>
        <w:rPr>
          <w:sz w:val="22"/>
          <w:szCs w:val="22"/>
        </w:rPr>
        <w:t xml:space="preserve">przez Europejską Federację Jeździecką,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</w:t>
      </w:r>
      <w:proofErr w:type="spellEnd"/>
      <w:r>
        <w:rPr>
          <w:sz w:val="22"/>
          <w:szCs w:val="22"/>
        </w:rPr>
        <w:t xml:space="preserve"> zastąpił FEI Nations </w:t>
      </w:r>
      <w:proofErr w:type="spellStart"/>
      <w:r>
        <w:rPr>
          <w:sz w:val="22"/>
          <w:szCs w:val="22"/>
        </w:rPr>
        <w:t>Cup</w:t>
      </w:r>
      <w:proofErr w:type="spellEnd"/>
      <w:r>
        <w:rPr>
          <w:sz w:val="22"/>
          <w:szCs w:val="22"/>
        </w:rPr>
        <w:t xml:space="preserve"> Europe </w:t>
      </w:r>
      <w:proofErr w:type="spellStart"/>
      <w:r>
        <w:rPr>
          <w:sz w:val="22"/>
          <w:szCs w:val="22"/>
        </w:rPr>
        <w:t>Division</w:t>
      </w:r>
      <w:proofErr w:type="spellEnd"/>
      <w:r>
        <w:rPr>
          <w:sz w:val="22"/>
          <w:szCs w:val="22"/>
        </w:rPr>
        <w:t xml:space="preserve"> 2. Rywalizacja została podzielona na cztery europejskie regiony - północny, południowy, centralny i zachodni. Prawo startu w serii otrzymało 38 narodowych Federacji - </w:t>
      </w:r>
      <w:proofErr w:type="spellStart"/>
      <w:r>
        <w:rPr>
          <w:sz w:val="22"/>
          <w:szCs w:val="22"/>
        </w:rPr>
        <w:t>czł</w:t>
      </w:r>
      <w:r>
        <w:rPr>
          <w:sz w:val="22"/>
          <w:szCs w:val="22"/>
        </w:rPr>
        <w:t>onk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nl-NL"/>
        </w:rPr>
        <w:t>w EEF. Na Longines EEF Series z</w:t>
      </w:r>
      <w:r>
        <w:rPr>
          <w:sz w:val="22"/>
          <w:szCs w:val="22"/>
        </w:rPr>
        <w:t xml:space="preserve">łożyły się kwalifikacje CSIO3*, półfinał </w:t>
      </w:r>
      <w:r>
        <w:rPr>
          <w:sz w:val="22"/>
          <w:szCs w:val="22"/>
          <w:lang w:val="it-IT"/>
        </w:rPr>
        <w:t>i fina</w:t>
      </w:r>
      <w:r>
        <w:rPr>
          <w:sz w:val="22"/>
          <w:szCs w:val="22"/>
        </w:rPr>
        <w:t xml:space="preserve">ł na warszawskim CSIO4*. Zwycięzca cyklu zostanie dopuszczony do rywalizacji w Longines FEI Jumping Nations </w:t>
      </w:r>
      <w:proofErr w:type="spellStart"/>
      <w:r>
        <w:rPr>
          <w:sz w:val="22"/>
          <w:szCs w:val="22"/>
        </w:rPr>
        <w:t>Cup</w:t>
      </w:r>
      <w:proofErr w:type="spellEnd"/>
      <w:r>
        <w:rPr>
          <w:sz w:val="22"/>
          <w:szCs w:val="22"/>
        </w:rPr>
        <w:t xml:space="preserve"> (czyli Dywizji 1) w 2022 roku.</w:t>
      </w:r>
    </w:p>
    <w:p w:rsidR="00B707C2" w:rsidRDefault="00B707C2">
      <w:pPr>
        <w:rPr>
          <w:sz w:val="22"/>
          <w:szCs w:val="22"/>
        </w:rPr>
      </w:pPr>
    </w:p>
    <w:p w:rsidR="00B707C2" w:rsidRDefault="0034148C">
      <w:pPr>
        <w:spacing w:after="160" w:line="25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Europejska Federacja Jeździeck</w:t>
      </w:r>
      <w:r>
        <w:rPr>
          <w:b/>
          <w:bCs/>
          <w:sz w:val="22"/>
          <w:szCs w:val="22"/>
        </w:rPr>
        <w:t>a</w:t>
      </w:r>
    </w:p>
    <w:p w:rsidR="00B707C2" w:rsidRDefault="0034148C">
      <w:pPr>
        <w:spacing w:after="160" w:line="254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Europejska Federacja Jeździecka została założona w 2009 roku w celu </w:t>
      </w:r>
      <w:proofErr w:type="spellStart"/>
      <w:r>
        <w:rPr>
          <w:sz w:val="22"/>
          <w:szCs w:val="22"/>
        </w:rPr>
        <w:t>zaję</w:t>
      </w:r>
      <w:proofErr w:type="spellEnd"/>
      <w:r>
        <w:rPr>
          <w:sz w:val="22"/>
          <w:szCs w:val="22"/>
          <w:lang w:val="it-IT"/>
        </w:rPr>
        <w:t>cia si</w:t>
      </w:r>
      <w:r>
        <w:rPr>
          <w:sz w:val="22"/>
          <w:szCs w:val="22"/>
        </w:rPr>
        <w:t>ę problematyką jeździectwa na poziomie europejskim. Formalnie ustanowiona w lutym 2010 r. wraz z 27 federacjami narodowymi (NF), w tym z Włochami, EEF rozpoczęła współpracę z M</w:t>
      </w:r>
      <w:r>
        <w:rPr>
          <w:sz w:val="22"/>
          <w:szCs w:val="22"/>
        </w:rPr>
        <w:t xml:space="preserve">iędzynarodową Federacją Jeździecką (FEI) w celu zwiększenia wpływu </w:t>
      </w:r>
      <w:proofErr w:type="spellStart"/>
      <w:r>
        <w:rPr>
          <w:sz w:val="22"/>
          <w:szCs w:val="22"/>
        </w:rPr>
        <w:t>narod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europejskich w FEI,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na Zgromadzeniu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lnym</w:t>
      </w:r>
      <w:proofErr w:type="spellEnd"/>
      <w:r>
        <w:rPr>
          <w:sz w:val="22"/>
          <w:szCs w:val="22"/>
        </w:rPr>
        <w:t xml:space="preserve"> w 2018 r. ujednolicił grupy FEI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w ramach grupy EEF. W 2015 roku rozpoczęła się współpraca między Europejską Federacją Jeździ</w:t>
      </w:r>
      <w:r>
        <w:rPr>
          <w:sz w:val="22"/>
          <w:szCs w:val="22"/>
        </w:rPr>
        <w:t xml:space="preserve">ecką </w:t>
      </w:r>
      <w:r>
        <w:rPr>
          <w:sz w:val="22"/>
          <w:szCs w:val="22"/>
          <w:lang w:val="en-US"/>
        </w:rPr>
        <w:t xml:space="preserve">a Longines </w:t>
      </w:r>
      <w:r>
        <w:rPr>
          <w:sz w:val="22"/>
          <w:szCs w:val="22"/>
        </w:rPr>
        <w:t>– sponsorem tytularnym, chronometrażystą i oficjalnym dostawcą zegar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Longines EEF Series. EEF obejmuje obecnie i reprezentuje 38 europejskich federacji narodowych.</w:t>
      </w:r>
    </w:p>
    <w:p w:rsidR="00B707C2" w:rsidRDefault="003414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LONGINES </w:t>
      </w:r>
    </w:p>
    <w:p w:rsidR="00B707C2" w:rsidRDefault="00B707C2">
      <w:pPr>
        <w:rPr>
          <w:b/>
          <w:bCs/>
          <w:sz w:val="22"/>
          <w:szCs w:val="22"/>
        </w:rPr>
      </w:pPr>
    </w:p>
    <w:p w:rsidR="00B707C2" w:rsidRDefault="0034148C">
      <w:r>
        <w:rPr>
          <w:sz w:val="22"/>
          <w:szCs w:val="22"/>
        </w:rPr>
        <w:t>Działająca od 1832 roku w szwajcarskim Saint-</w:t>
      </w:r>
      <w:proofErr w:type="spellStart"/>
      <w:r>
        <w:rPr>
          <w:sz w:val="22"/>
          <w:szCs w:val="22"/>
        </w:rPr>
        <w:t>Imier</w:t>
      </w:r>
      <w:proofErr w:type="spellEnd"/>
      <w:r>
        <w:rPr>
          <w:sz w:val="22"/>
          <w:szCs w:val="22"/>
        </w:rPr>
        <w:t xml:space="preserve"> firma zegarm</w:t>
      </w:r>
      <w:r>
        <w:rPr>
          <w:sz w:val="22"/>
          <w:szCs w:val="22"/>
        </w:rPr>
        <w:t>istrzowska Longines posiada doświadczenie przesiąknięte tradycją, elegancją i wydajnością. Dzięki wielopokoleniowemu doświadczeniu jako oficjalny chronometrażysta mistrzostw świata i partner międzynarodowych federacji sportowych, firma Longines od lat budu</w:t>
      </w:r>
      <w:r>
        <w:rPr>
          <w:sz w:val="22"/>
          <w:szCs w:val="22"/>
        </w:rPr>
        <w:t xml:space="preserve">je silne i długotrwałe relacje w świecie sportu. Znana z elegancji swoich czasomierzy, marka Longines jest członkiem </w:t>
      </w:r>
      <w:proofErr w:type="spellStart"/>
      <w:r>
        <w:rPr>
          <w:sz w:val="22"/>
          <w:szCs w:val="22"/>
        </w:rPr>
        <w:t>Swatch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Ltd., wiodącego producenta </w:t>
      </w:r>
      <w:proofErr w:type="spellStart"/>
      <w:r>
        <w:rPr>
          <w:sz w:val="22"/>
          <w:szCs w:val="22"/>
        </w:rPr>
        <w:t>zegark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na świecie. Marka Longines, ze swoim emblematem w kształcie skrzydlatej klepsydry, jest ob</w:t>
      </w:r>
      <w:r>
        <w:rPr>
          <w:sz w:val="22"/>
          <w:szCs w:val="22"/>
        </w:rPr>
        <w:t>ecna w ponad 150 krajach.</w:t>
      </w:r>
    </w:p>
    <w:sectPr w:rsidR="00B707C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8C" w:rsidRDefault="0034148C">
      <w:r>
        <w:separator/>
      </w:r>
    </w:p>
  </w:endnote>
  <w:endnote w:type="continuationSeparator" w:id="0">
    <w:p w:rsidR="0034148C" w:rsidRDefault="003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C2" w:rsidRDefault="00B707C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8C" w:rsidRDefault="0034148C">
      <w:r>
        <w:separator/>
      </w:r>
    </w:p>
  </w:footnote>
  <w:footnote w:type="continuationSeparator" w:id="0">
    <w:p w:rsidR="0034148C" w:rsidRDefault="0034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C2" w:rsidRDefault="0034148C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1424306" cy="1300481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6" cy="1300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2"/>
    <w:rsid w:val="00276FBB"/>
    <w:rsid w:val="0034148C"/>
    <w:rsid w:val="00B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D095"/>
  <w15:docId w15:val="{317C55FF-3CA9-4B8D-862E-F15EB7F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5268</Characters>
  <Application>Microsoft Office Word</Application>
  <DocSecurity>0</DocSecurity>
  <Lines>43</Lines>
  <Paragraphs>12</Paragraphs>
  <ScaleCrop>false</ScaleCrop>
  <Company>Totalizator Sportowy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Zalewska Hanna</cp:lastModifiedBy>
  <cp:revision>2</cp:revision>
  <dcterms:created xsi:type="dcterms:W3CDTF">2021-07-27T08:36:00Z</dcterms:created>
  <dcterms:modified xsi:type="dcterms:W3CDTF">2021-07-27T08:36:00Z</dcterms:modified>
</cp:coreProperties>
</file>